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4BD" w:rsidRDefault="000304BD" w:rsidP="000304BD">
      <w:pPr>
        <w:rPr>
          <w:sz w:val="32"/>
          <w:szCs w:val="32"/>
          <w:rtl/>
          <w:lang w:bidi="ar-TN"/>
        </w:rPr>
      </w:pPr>
    </w:p>
    <w:tbl>
      <w:tblPr>
        <w:tblStyle w:val="Grilledutableau"/>
        <w:bidiVisual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8644"/>
      </w:tblGrid>
      <w:tr w:rsidR="000304BD" w:rsidTr="005F6E4C">
        <w:trPr>
          <w:trHeight w:val="3206"/>
        </w:trPr>
        <w:tc>
          <w:tcPr>
            <w:tcW w:w="8644" w:type="dxa"/>
          </w:tcPr>
          <w:p w:rsidR="004C2BA9" w:rsidRPr="00384F68" w:rsidRDefault="004C2BA9" w:rsidP="004C2BA9">
            <w:pPr>
              <w:spacing w:before="240" w:line="276" w:lineRule="auto"/>
              <w:jc w:val="center"/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السّنة الأولى من 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الإجازة الأساسيّة في القانون </w:t>
            </w:r>
          </w:p>
          <w:p w:rsidR="004C2BA9" w:rsidRPr="00384F68" w:rsidRDefault="004C2BA9" w:rsidP="00060697">
            <w:pPr>
              <w:tabs>
                <w:tab w:val="left" w:pos="1664"/>
              </w:tabs>
              <w:spacing w:before="120" w:line="276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امتحــان السّداسي </w:t>
            </w:r>
            <w:r w:rsidRPr="00384F68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الأوّل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</w:t>
            </w:r>
            <w:r w:rsidR="00E6232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فرض </w:t>
            </w:r>
            <w:proofErr w:type="gramStart"/>
            <w:r w:rsidR="00E6232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مراقبة</w:t>
            </w:r>
            <w:proofErr w:type="gramEnd"/>
            <w:r w:rsidR="00E6232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ل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لسّنة الجامعيّة: 20</w:t>
            </w:r>
            <w:r w:rsidRPr="00384F68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1</w:t>
            </w:r>
            <w:r w:rsidR="00060697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3</w:t>
            </w:r>
            <w:r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/ </w:t>
            </w:r>
            <w:r w:rsidRPr="00384F68">
              <w:rPr>
                <w:rFonts w:asciiTheme="majorBidi" w:eastAsia="Arial Unicode MS" w:hAnsiTheme="majorBidi" w:cstheme="majorBidi"/>
                <w:b/>
                <w:bCs/>
                <w:sz w:val="28"/>
                <w:szCs w:val="28"/>
                <w:rtl/>
                <w:lang w:bidi="ar-TN"/>
              </w:rPr>
              <w:t>201</w:t>
            </w:r>
            <w:r w:rsidR="00060697">
              <w:rPr>
                <w:rFonts w:asciiTheme="majorBidi" w:eastAsia="Arial Unicode MS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4</w:t>
            </w:r>
            <w:bookmarkStart w:id="0" w:name="_GoBack"/>
            <w:bookmarkEnd w:id="0"/>
          </w:p>
          <w:p w:rsidR="004C2BA9" w:rsidRDefault="004C2BA9" w:rsidP="004C2BA9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  <w:p w:rsidR="004C2BA9" w:rsidRPr="00384F68" w:rsidRDefault="004C2BA9" w:rsidP="004C2BA9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المادّة: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384F68">
              <w:rPr>
                <w:rFonts w:hint="cs"/>
                <w:sz w:val="28"/>
                <w:szCs w:val="28"/>
                <w:rtl/>
                <w:lang w:bidi="ar-TN"/>
              </w:rPr>
              <w:t>التّشريع</w:t>
            </w:r>
            <w:proofErr w:type="gramEnd"/>
            <w:r w:rsidRPr="00384F68">
              <w:rPr>
                <w:rFonts w:hint="cs"/>
                <w:sz w:val="28"/>
                <w:szCs w:val="28"/>
                <w:rtl/>
                <w:lang w:bidi="ar-TN"/>
              </w:rPr>
              <w:t xml:space="preserve"> الإسلامي</w:t>
            </w:r>
          </w:p>
          <w:p w:rsidR="004C2BA9" w:rsidRDefault="004C2BA9" w:rsidP="00E6232B">
            <w:pPr>
              <w:tabs>
                <w:tab w:val="left" w:pos="1664"/>
              </w:tabs>
              <w:spacing w:line="276" w:lineRule="auto"/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تّا</w:t>
            </w: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ريخ: </w:t>
            </w:r>
            <w:proofErr w:type="gramStart"/>
            <w:r w:rsidR="00E6232B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ديسمبر</w:t>
            </w:r>
            <w:proofErr w:type="gramEnd"/>
            <w:r w:rsidR="00EE0E08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 xml:space="preserve"> 201</w:t>
            </w:r>
            <w:r w:rsidR="00E6232B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3</w:t>
            </w:r>
          </w:p>
          <w:p w:rsidR="000304BD" w:rsidRPr="00777412" w:rsidRDefault="004C2BA9" w:rsidP="004C2BA9">
            <w:pPr>
              <w:tabs>
                <w:tab w:val="left" w:pos="1664"/>
              </w:tabs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384F68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المدّة:</w:t>
            </w:r>
            <w:r w:rsidRPr="00384F68">
              <w:rPr>
                <w:rFonts w:asciiTheme="majorBidi" w:hAnsiTheme="majorBidi" w:cstheme="majorBidi"/>
                <w:sz w:val="28"/>
                <w:szCs w:val="28"/>
                <w:rtl/>
                <w:lang w:bidi="ar-TN"/>
              </w:rPr>
              <w:t xml:space="preserve"> </w:t>
            </w:r>
            <w:proofErr w:type="gramStart"/>
            <w:r w:rsidRPr="00384F68">
              <w:rPr>
                <w:rFonts w:asciiTheme="majorBidi" w:hAnsiTheme="majorBidi" w:cstheme="majorBidi" w:hint="cs"/>
                <w:sz w:val="28"/>
                <w:szCs w:val="28"/>
                <w:rtl/>
                <w:lang w:bidi="ar-TN"/>
              </w:rPr>
              <w:t>ساعتان</w:t>
            </w:r>
            <w:proofErr w:type="gramEnd"/>
          </w:p>
        </w:tc>
      </w:tr>
    </w:tbl>
    <w:p w:rsidR="000304BD" w:rsidRPr="001816EC" w:rsidRDefault="000304BD" w:rsidP="004B5A12">
      <w:pPr>
        <w:bidi/>
        <w:spacing w:line="276" w:lineRule="auto"/>
        <w:ind w:hanging="1"/>
        <w:rPr>
          <w:b/>
          <w:bCs/>
          <w:sz w:val="28"/>
          <w:szCs w:val="28"/>
          <w:rtl/>
          <w:lang w:bidi="ar-TN"/>
        </w:rPr>
      </w:pPr>
    </w:p>
    <w:p w:rsidR="000304BD" w:rsidRPr="001816EC" w:rsidRDefault="000304BD" w:rsidP="004B5A12">
      <w:pPr>
        <w:bidi/>
        <w:spacing w:line="276" w:lineRule="auto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4B6C8D" w:rsidRDefault="004B6C8D" w:rsidP="004B5A1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>
        <w:rPr>
          <w:rFonts w:hint="cs"/>
          <w:b/>
          <w:bCs/>
          <w:sz w:val="28"/>
          <w:szCs w:val="28"/>
          <w:rtl/>
          <w:lang w:bidi="ar-TN"/>
        </w:rPr>
        <w:t xml:space="preserve"> الأوّل: </w:t>
      </w:r>
      <w:r w:rsidRPr="004B6C8D">
        <w:rPr>
          <w:rFonts w:hint="cs"/>
          <w:b/>
          <w:bCs/>
          <w:sz w:val="28"/>
          <w:szCs w:val="28"/>
          <w:rtl/>
          <w:lang w:bidi="ar-TN"/>
        </w:rPr>
        <w:t>الوجوب (8 نقاط)</w:t>
      </w:r>
    </w:p>
    <w:p w:rsidR="004B6C8D" w:rsidRDefault="004B6C8D" w:rsidP="004B5A1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r w:rsidRPr="00384F68">
        <w:rPr>
          <w:b/>
          <w:bCs/>
          <w:sz w:val="28"/>
          <w:lang w:bidi="ar-TN"/>
        </w:rPr>
        <w:t xml:space="preserve">L’obligation [sur </w:t>
      </w:r>
      <w:r>
        <w:rPr>
          <w:b/>
          <w:bCs/>
          <w:sz w:val="28"/>
          <w:lang w:bidi="ar-TN"/>
        </w:rPr>
        <w:t>8</w:t>
      </w:r>
      <w:r w:rsidRPr="00384F68">
        <w:rPr>
          <w:b/>
          <w:bCs/>
          <w:sz w:val="28"/>
          <w:lang w:bidi="ar-TN"/>
        </w:rPr>
        <w:t xml:space="preserve"> points]</w:t>
      </w:r>
    </w:p>
    <w:p w:rsidR="004B6C8D" w:rsidRPr="004B6C8D" w:rsidRDefault="004B6C8D" w:rsidP="004B5A1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4B6C8D" w:rsidRDefault="004B6C8D" w:rsidP="004B5A12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r>
        <w:rPr>
          <w:rFonts w:hint="cs"/>
          <w:b/>
          <w:bCs/>
          <w:sz w:val="28"/>
          <w:szCs w:val="28"/>
          <w:rtl/>
          <w:lang w:bidi="ar-TN"/>
        </w:rPr>
        <w:t xml:space="preserve">السّؤال الثّاني: </w:t>
      </w:r>
      <w:r w:rsidRPr="004B6C8D">
        <w:rPr>
          <w:rFonts w:hint="cs"/>
          <w:b/>
          <w:bCs/>
          <w:sz w:val="28"/>
          <w:szCs w:val="28"/>
          <w:rtl/>
          <w:lang w:bidi="ar-TN"/>
        </w:rPr>
        <w:t>تعريف القرآن</w:t>
      </w:r>
      <w:r>
        <w:rPr>
          <w:rFonts w:hint="cs"/>
          <w:b/>
          <w:bCs/>
          <w:sz w:val="28"/>
          <w:szCs w:val="28"/>
          <w:rtl/>
          <w:lang w:bidi="ar-TN"/>
        </w:rPr>
        <w:t xml:space="preserve"> </w:t>
      </w:r>
      <w:proofErr w:type="gramStart"/>
      <w:r>
        <w:rPr>
          <w:rFonts w:hint="cs"/>
          <w:b/>
          <w:bCs/>
          <w:sz w:val="28"/>
          <w:szCs w:val="28"/>
          <w:rtl/>
          <w:lang w:bidi="ar-TN"/>
        </w:rPr>
        <w:t>في</w:t>
      </w:r>
      <w:proofErr w:type="gramEnd"/>
      <w:r>
        <w:rPr>
          <w:rFonts w:hint="cs"/>
          <w:b/>
          <w:bCs/>
          <w:sz w:val="28"/>
          <w:szCs w:val="28"/>
          <w:rtl/>
          <w:lang w:bidi="ar-TN"/>
        </w:rPr>
        <w:t xml:space="preserve"> كتب أصول الفقه</w:t>
      </w:r>
      <w:r w:rsidRPr="004B6C8D">
        <w:rPr>
          <w:rFonts w:hint="cs"/>
          <w:b/>
          <w:bCs/>
          <w:sz w:val="28"/>
          <w:szCs w:val="28"/>
          <w:rtl/>
          <w:lang w:bidi="ar-TN"/>
        </w:rPr>
        <w:t xml:space="preserve"> (5 نقاط)</w:t>
      </w:r>
    </w:p>
    <w:p w:rsidR="004B6C8D" w:rsidRDefault="004B6C8D" w:rsidP="00AB5DEB">
      <w:pPr>
        <w:spacing w:line="276" w:lineRule="auto"/>
        <w:rPr>
          <w:b/>
          <w:bCs/>
          <w:sz w:val="28"/>
          <w:szCs w:val="28"/>
          <w:rtl/>
          <w:lang w:bidi="ar-TN"/>
        </w:rPr>
      </w:pPr>
      <w:r w:rsidRPr="001A4811">
        <w:rPr>
          <w:b/>
          <w:bCs/>
          <w:sz w:val="28"/>
          <w:szCs w:val="28"/>
          <w:lang w:bidi="ar-TN"/>
        </w:rPr>
        <w:t xml:space="preserve">Définition du Coran dans les ouvrages de </w:t>
      </w:r>
      <w:r w:rsidRPr="001A4811">
        <w:rPr>
          <w:rFonts w:asciiTheme="majorBidi" w:hAnsiTheme="majorBidi" w:cs="Arabic Transparent"/>
          <w:b/>
          <w:bCs/>
          <w:i/>
          <w:iCs/>
          <w:sz w:val="28"/>
          <w:szCs w:val="28"/>
        </w:rPr>
        <w:t>u</w:t>
      </w:r>
      <w:r w:rsidRPr="001A4811">
        <w:rPr>
          <w:rFonts w:asciiTheme="majorBidi" w:hAnsiTheme="majorBidi" w:cs="Arabic Transparent"/>
          <w:b/>
          <w:bCs/>
          <w:i/>
          <w:iCs/>
          <w:sz w:val="28"/>
          <w:szCs w:val="28"/>
        </w:rPr>
        <w:sym w:font="Times New Roman Special G1" w:char="F0EE"/>
      </w:r>
      <w:r w:rsidRPr="001A4811">
        <w:rPr>
          <w:rFonts w:asciiTheme="majorBidi" w:hAnsiTheme="majorBidi" w:cs="Arabic Transparent"/>
          <w:b/>
          <w:bCs/>
          <w:i/>
          <w:iCs/>
          <w:sz w:val="28"/>
          <w:szCs w:val="28"/>
        </w:rPr>
        <w:sym w:font="Times New Roman Special G1" w:char="F0F1"/>
      </w:r>
      <w:r w:rsidRPr="001A4811">
        <w:rPr>
          <w:rFonts w:asciiTheme="majorBidi" w:hAnsiTheme="majorBidi" w:cs="Arabic Transparent"/>
          <w:b/>
          <w:bCs/>
          <w:i/>
          <w:iCs/>
          <w:sz w:val="28"/>
          <w:szCs w:val="28"/>
        </w:rPr>
        <w:t>l al- fi</w:t>
      </w:r>
      <w:r w:rsidRPr="001A4811">
        <w:rPr>
          <w:rFonts w:asciiTheme="majorBidi" w:hAnsiTheme="majorBidi" w:cs="Arabic Transparent"/>
          <w:b/>
          <w:bCs/>
          <w:i/>
          <w:iCs/>
          <w:sz w:val="28"/>
          <w:szCs w:val="28"/>
        </w:rPr>
        <w:sym w:font="EU Dodot" w:char="F06B"/>
      </w:r>
      <w:r w:rsidRPr="001A4811">
        <w:rPr>
          <w:rFonts w:asciiTheme="majorBidi" w:hAnsiTheme="majorBidi" w:cs="Arabic Transparent"/>
          <w:b/>
          <w:bCs/>
          <w:i/>
          <w:iCs/>
          <w:sz w:val="28"/>
          <w:szCs w:val="28"/>
        </w:rPr>
        <w:t>h</w:t>
      </w:r>
      <w:r w:rsidRPr="001A4811">
        <w:rPr>
          <w:rFonts w:asciiTheme="majorBidi" w:hAnsiTheme="majorBidi" w:cs="Arabic Transparent"/>
          <w:b/>
          <w:bCs/>
          <w:sz w:val="28"/>
          <w:szCs w:val="28"/>
          <w:lang w:bidi="ar-TN"/>
        </w:rPr>
        <w:t xml:space="preserve"> (méthodologie du droit musulman)</w:t>
      </w:r>
      <w:r w:rsidRPr="001A4811">
        <w:rPr>
          <w:b/>
          <w:bCs/>
          <w:sz w:val="28"/>
          <w:szCs w:val="28"/>
          <w:lang w:bidi="ar-TN"/>
        </w:rPr>
        <w:t xml:space="preserve"> </w:t>
      </w:r>
      <w:r w:rsidR="001A4811" w:rsidRPr="001A4811">
        <w:rPr>
          <w:b/>
          <w:bCs/>
          <w:sz w:val="28"/>
          <w:szCs w:val="28"/>
          <w:lang w:bidi="ar-TN"/>
        </w:rPr>
        <w:t>[</w:t>
      </w:r>
      <w:r w:rsidRPr="001A4811">
        <w:rPr>
          <w:b/>
          <w:bCs/>
          <w:sz w:val="28"/>
          <w:szCs w:val="28"/>
          <w:lang w:bidi="ar-TN"/>
        </w:rPr>
        <w:t>sur 5 points</w:t>
      </w:r>
      <w:r w:rsidR="001A4811" w:rsidRPr="001A4811">
        <w:rPr>
          <w:b/>
          <w:bCs/>
          <w:sz w:val="28"/>
          <w:szCs w:val="28"/>
          <w:lang w:bidi="ar-TN"/>
        </w:rPr>
        <w:t>]</w:t>
      </w:r>
    </w:p>
    <w:p w:rsidR="00AB5DEB" w:rsidRPr="004B6C8D" w:rsidRDefault="00AB5DEB" w:rsidP="00AB5DEB">
      <w:pPr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AB5DEB" w:rsidRDefault="00AB5DEB" w:rsidP="00AB5DEB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proofErr w:type="gramStart"/>
      <w:r>
        <w:rPr>
          <w:rFonts w:hint="cs"/>
          <w:b/>
          <w:bCs/>
          <w:sz w:val="28"/>
          <w:szCs w:val="28"/>
          <w:rtl/>
          <w:lang w:bidi="ar-TN"/>
        </w:rPr>
        <w:t>السّؤال</w:t>
      </w:r>
      <w:proofErr w:type="gramEnd"/>
      <w:r>
        <w:rPr>
          <w:rFonts w:hint="cs"/>
          <w:b/>
          <w:bCs/>
          <w:sz w:val="28"/>
          <w:szCs w:val="28"/>
          <w:rtl/>
          <w:lang w:bidi="ar-TN"/>
        </w:rPr>
        <w:t xml:space="preserve"> الثّالث: صيغة الأمر</w:t>
      </w:r>
      <w:r>
        <w:rPr>
          <w:b/>
          <w:bCs/>
          <w:sz w:val="28"/>
          <w:szCs w:val="28"/>
          <w:lang w:bidi="ar-TN"/>
        </w:rPr>
        <w:t xml:space="preserve"> 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>(</w:t>
      </w:r>
      <w:r>
        <w:rPr>
          <w:rFonts w:hint="cs"/>
          <w:b/>
          <w:bCs/>
          <w:sz w:val="28"/>
          <w:szCs w:val="28"/>
          <w:rtl/>
          <w:lang w:bidi="ar-TN"/>
        </w:rPr>
        <w:t>7</w:t>
      </w:r>
      <w:r w:rsidRPr="00384F68">
        <w:rPr>
          <w:rFonts w:hint="cs"/>
          <w:b/>
          <w:bCs/>
          <w:sz w:val="28"/>
          <w:szCs w:val="28"/>
          <w:rtl/>
          <w:lang w:bidi="ar-TN"/>
        </w:rPr>
        <w:t xml:space="preserve"> نقاط)</w:t>
      </w:r>
    </w:p>
    <w:p w:rsidR="000304BD" w:rsidRDefault="00AB5DEB" w:rsidP="00AB5DEB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  <w:r>
        <w:rPr>
          <w:b/>
          <w:bCs/>
          <w:sz w:val="28"/>
          <w:lang w:bidi="ar-TN"/>
        </w:rPr>
        <w:t>L’ordre</w:t>
      </w:r>
      <w:r w:rsidRPr="00384F68">
        <w:rPr>
          <w:b/>
          <w:bCs/>
          <w:sz w:val="28"/>
          <w:lang w:bidi="ar-TN"/>
        </w:rPr>
        <w:t xml:space="preserve"> [sur </w:t>
      </w:r>
      <w:r>
        <w:rPr>
          <w:b/>
          <w:bCs/>
          <w:sz w:val="28"/>
          <w:lang w:bidi="ar-TN"/>
        </w:rPr>
        <w:t>7</w:t>
      </w:r>
      <w:r w:rsidRPr="00384F68">
        <w:rPr>
          <w:b/>
          <w:bCs/>
          <w:sz w:val="28"/>
          <w:lang w:bidi="ar-TN"/>
        </w:rPr>
        <w:t xml:space="preserve"> points]</w:t>
      </w:r>
    </w:p>
    <w:p w:rsidR="000304BD" w:rsidRDefault="000304BD" w:rsidP="004B5A12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4C2BA9" w:rsidRDefault="004C2BA9" w:rsidP="004C2BA9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4C2BA9" w:rsidRDefault="004C2BA9" w:rsidP="004C2BA9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4C2BA9" w:rsidRDefault="004C2BA9" w:rsidP="004C2BA9">
      <w:pPr>
        <w:bidi/>
        <w:spacing w:line="276" w:lineRule="auto"/>
        <w:rPr>
          <w:b/>
          <w:bCs/>
          <w:sz w:val="28"/>
          <w:szCs w:val="28"/>
          <w:lang w:bidi="ar-TN"/>
        </w:rPr>
      </w:pPr>
    </w:p>
    <w:p w:rsidR="004C2BA9" w:rsidRDefault="004C2BA9" w:rsidP="004C2BA9">
      <w:pPr>
        <w:bidi/>
        <w:spacing w:line="276" w:lineRule="auto"/>
        <w:rPr>
          <w:b/>
          <w:bCs/>
          <w:sz w:val="28"/>
          <w:szCs w:val="28"/>
          <w:rtl/>
          <w:lang w:bidi="ar-TN"/>
        </w:rPr>
      </w:pPr>
    </w:p>
    <w:p w:rsidR="000304BD" w:rsidRPr="004B5A12" w:rsidRDefault="000304BD" w:rsidP="004B5A12">
      <w:pPr>
        <w:bidi/>
        <w:spacing w:line="276" w:lineRule="auto"/>
        <w:jc w:val="right"/>
        <w:rPr>
          <w:rFonts w:cs="Arabic11 BT"/>
          <w:b/>
          <w:bCs/>
          <w:sz w:val="28"/>
          <w:szCs w:val="28"/>
          <w:rtl/>
          <w:lang w:bidi="ar-TN"/>
        </w:rPr>
      </w:pPr>
    </w:p>
    <w:p w:rsidR="000304BD" w:rsidRDefault="000304BD" w:rsidP="000304BD">
      <w:pPr>
        <w:bidi/>
        <w:rPr>
          <w:b/>
          <w:bCs/>
          <w:sz w:val="28"/>
          <w:szCs w:val="28"/>
          <w:rtl/>
          <w:lang w:bidi="ar-TN"/>
        </w:rPr>
      </w:pPr>
    </w:p>
    <w:p w:rsidR="000304BD" w:rsidRDefault="000304BD" w:rsidP="000304BD">
      <w:pPr>
        <w:bidi/>
        <w:rPr>
          <w:lang w:bidi="ar-TN"/>
        </w:rPr>
      </w:pPr>
    </w:p>
    <w:p w:rsidR="000304BD" w:rsidRPr="000B30F7" w:rsidRDefault="000304BD" w:rsidP="000304BD">
      <w:pPr>
        <w:bidi/>
      </w:pPr>
    </w:p>
    <w:p w:rsidR="00C51985" w:rsidRDefault="00C51985"/>
    <w:sectPr w:rsidR="00C51985" w:rsidSect="007C489D">
      <w:footerReference w:type="default" r:id="rId7"/>
      <w:headerReference w:type="first" r:id="rId8"/>
      <w:pgSz w:w="11906" w:h="16838" w:code="9"/>
      <w:pgMar w:top="1134" w:right="1134" w:bottom="1134" w:left="1134" w:header="426" w:footer="3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930" w:rsidRDefault="00715930">
      <w:pPr>
        <w:spacing w:before="0" w:after="0" w:line="240" w:lineRule="auto"/>
      </w:pPr>
      <w:r>
        <w:separator/>
      </w:r>
    </w:p>
  </w:endnote>
  <w:endnote w:type="continuationSeparator" w:id="0">
    <w:p w:rsidR="00715930" w:rsidRDefault="0071593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Times New Roman Special G1">
    <w:panose1 w:val="05020603050405020304"/>
    <w:charset w:val="02"/>
    <w:family w:val="roman"/>
    <w:pitch w:val="variable"/>
    <w:sig w:usb0="00000000" w:usb1="10000000" w:usb2="00000000" w:usb3="00000000" w:csb0="80000000" w:csb1="00000000"/>
  </w:font>
  <w:font w:name="EU Dodot">
    <w:panose1 w:val="020B0604020202090204"/>
    <w:charset w:val="02"/>
    <w:family w:val="swiss"/>
    <w:pitch w:val="variable"/>
    <w:sig w:usb0="00000003" w:usb1="10000000" w:usb2="00000000" w:usb3="00000000" w:csb0="80000000" w:csb1="00000000"/>
  </w:font>
  <w:font w:name="Arabic11 BT"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89D" w:rsidRDefault="00715930">
    <w:pPr>
      <w:pStyle w:val="Pieddepage"/>
    </w:pPr>
    <w:r>
      <w:rPr>
        <w:noProof/>
      </w:rPr>
      <w:pict>
        <v:rect id="Rectangle 6" o:spid="_x0000_s2052" style="position:absolute;left:0;text-align:left;margin-left:538.3pt;margin-top:785.7pt;width:40.8pt;height:26.9pt;flip:x;z-index:251659264;visibility:visible;mso-position-horizontal-relative:pag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" stroked="f">
          <v:textbox style="layout-flow:vertical" inset="0,0,0,0">
            <w:txbxContent>
              <w:p w:rsidR="007C489D" w:rsidRPr="000304BD" w:rsidRDefault="0031112F">
                <w:pPr>
                  <w:pStyle w:val="Sansinterligne"/>
                  <w:jc w:val="right"/>
                  <w:rPr>
                    <w:outline/>
                    <w:color w:val="000000"/>
                  </w:rPr>
                </w:pPr>
                <w:r>
                  <w:fldChar w:fldCharType="begin"/>
                </w:r>
                <w:r w:rsidR="001A4811">
                  <w:instrText xml:space="preserve"> PAGE    \* MERGEFORMAT </w:instrText>
                </w:r>
                <w:r>
                  <w:fldChar w:fldCharType="separate"/>
                </w:r>
                <w:r w:rsidR="00AB5DEB" w:rsidRPr="00AB5DEB">
                  <w:rPr>
                    <w:b/>
                    <w:outline/>
                    <w:noProof/>
                    <w:color w:val="5F497A"/>
                    <w:sz w:val="52"/>
                    <w:szCs w:val="52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rect>
      </w:pict>
    </w:r>
    <w:r>
      <w:rPr>
        <w:noProof/>
      </w:rPr>
      <w:pict>
        <v:group id="Groupe 3" o:spid="_x0000_s2049" style="position:absolute;left:0;text-align:left;margin-left:523.2pt;margin-top:818.8pt;width:55.6pt;height:3.15pt;flip:x y;z-index:251660288;mso-width-percent:1000;mso-position-horizontal-relative:page;mso-position-vertical-relative:page;mso-width-percent:1000;mso-width-relative:left-margin-area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">
          <v:rect id="Rectangle 3" o:spid="_x0000_s2051" style="position:absolute;left:678;top:540;width:457;height:7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56bMQA&#10;AADaAAAADwAAAGRycy9kb3ducmV2LnhtbESPUWvCQBCE3wv+h2OFvtVLp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OemzEAAAA2gAAAA8AAAAAAAAAAAAAAAAAmAIAAGRycy9k&#10;b3ducmV2LnhtbFBLBQYAAAAABAAEAPUAAACJAwAAAAA=&#10;" fillcolor="#5f497a" strokecolor="#5f497a"/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2050" type="#_x0000_t32" style="position:absolute;left:-83;top:540;width:761;height: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psYcQAAADaAAAADwAAAGRycy9kb3ducmV2LnhtbESP3WrCQBSE7wu+w3IEb0qzaUpFUlcR&#10;oZA72+gDHLMnP5o9G7Mbk/bpu4VCL4eZ+YZZbyfTijv1rrGs4DmKQRAXVjdcKTgd359WIJxH1tha&#10;JgVf5GC7mT2sMdV25E+6574SAcIuRQW1910qpStqMugi2xEHr7S9QR9kX0nd4xjgppVJHC+lwYbD&#10;Qo0d7WsqrvlgFNjH7LaXZ74M03eXvBTlxyHLR6UW82n3BsLT5P/Df+1MK3iF3yvhBsj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WmxhxAAAANoAAAAPAAAAAAAAAAAA&#10;AAAAAKECAABkcnMvZG93bnJldi54bWxQSwUGAAAAAAQABAD5AAAAkgMAAAAA&#10;" strokecolor="#5f497a"/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930" w:rsidRDefault="00715930">
      <w:pPr>
        <w:spacing w:before="0" w:after="0" w:line="240" w:lineRule="auto"/>
      </w:pPr>
      <w:r>
        <w:separator/>
      </w:r>
    </w:p>
  </w:footnote>
  <w:footnote w:type="continuationSeparator" w:id="0">
    <w:p w:rsidR="00715930" w:rsidRDefault="0071593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58" w:type="dxa"/>
      <w:jc w:val="center"/>
      <w:tblBorders>
        <w:bottom w:val="single" w:sz="24" w:space="0" w:color="999999"/>
      </w:tblBorders>
      <w:tblLayout w:type="fixed"/>
      <w:tblLook w:val="01E0" w:firstRow="1" w:lastRow="1" w:firstColumn="1" w:lastColumn="1" w:noHBand="0" w:noVBand="0"/>
    </w:tblPr>
    <w:tblGrid>
      <w:gridCol w:w="4219"/>
      <w:gridCol w:w="2405"/>
      <w:gridCol w:w="4534"/>
    </w:tblGrid>
    <w:tr w:rsidR="007C489D" w:rsidTr="007C489D">
      <w:trPr>
        <w:jc w:val="center"/>
      </w:trPr>
      <w:tc>
        <w:tcPr>
          <w:tcW w:w="4219" w:type="dxa"/>
          <w:vAlign w:val="center"/>
        </w:tcPr>
        <w:p w:rsidR="007C489D" w:rsidRPr="001812A0" w:rsidRDefault="001A4811" w:rsidP="007C489D">
          <w:pPr>
            <w:spacing w:before="0"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1812A0">
            <w:rPr>
              <w:rFonts w:ascii="Arial" w:hAnsi="Arial" w:cs="Arial"/>
              <w:b/>
              <w:bCs/>
              <w:sz w:val="20"/>
              <w:szCs w:val="20"/>
            </w:rPr>
            <w:t>République tunisienne</w:t>
          </w:r>
        </w:p>
        <w:p w:rsidR="007C489D" w:rsidRPr="001812A0" w:rsidRDefault="001A4811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Ministère de l’Enseignement Supérieur </w:t>
          </w:r>
        </w:p>
        <w:p w:rsidR="007C489D" w:rsidRPr="001812A0" w:rsidRDefault="001A4811" w:rsidP="007C489D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et </w:t>
          </w:r>
          <w:r w:rsidRPr="001812A0">
            <w:rPr>
              <w:rFonts w:ascii="Arial" w:hAnsi="Arial" w:cs="Arial"/>
              <w:sz w:val="18"/>
              <w:szCs w:val="18"/>
            </w:rPr>
            <w:t>de la Recherche S</w:t>
          </w:r>
          <w:r>
            <w:rPr>
              <w:rFonts w:ascii="Arial" w:hAnsi="Arial" w:cs="Arial"/>
              <w:sz w:val="18"/>
              <w:szCs w:val="18"/>
            </w:rPr>
            <w:t>cientifique</w:t>
          </w:r>
        </w:p>
        <w:p w:rsidR="007C489D" w:rsidRPr="001812A0" w:rsidRDefault="001A4811" w:rsidP="002166B7">
          <w:pPr>
            <w:spacing w:before="0"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812A0">
            <w:rPr>
              <w:rFonts w:ascii="Arial" w:hAnsi="Arial" w:cs="Arial"/>
              <w:sz w:val="18"/>
              <w:szCs w:val="18"/>
            </w:rPr>
            <w:t xml:space="preserve">Université </w:t>
          </w:r>
          <w:r>
            <w:rPr>
              <w:rFonts w:ascii="Arial" w:hAnsi="Arial" w:cs="Arial"/>
              <w:sz w:val="18"/>
              <w:szCs w:val="18"/>
            </w:rPr>
            <w:t>d</w:t>
          </w:r>
          <w:r w:rsidR="002166B7">
            <w:rPr>
              <w:rFonts w:ascii="Arial" w:hAnsi="Arial" w:cs="Arial"/>
              <w:sz w:val="18"/>
              <w:szCs w:val="18"/>
            </w:rPr>
            <w:t>e</w:t>
          </w:r>
          <w:r w:rsidRPr="001812A0">
            <w:rPr>
              <w:rFonts w:ascii="Arial" w:hAnsi="Arial" w:cs="Arial"/>
              <w:sz w:val="18"/>
              <w:szCs w:val="18"/>
            </w:rPr>
            <w:t xml:space="preserve"> Carthage</w:t>
          </w:r>
        </w:p>
        <w:p w:rsidR="007C489D" w:rsidRPr="00BD007A" w:rsidRDefault="001A4811" w:rsidP="007C489D">
          <w:pPr>
            <w:spacing w:before="0" w:after="120" w:line="240" w:lineRule="auto"/>
            <w:jc w:val="center"/>
            <w:rPr>
              <w:rFonts w:ascii="Arial" w:hAnsi="Arial" w:cs="Arial"/>
              <w:b/>
              <w:bCs/>
              <w:sz w:val="24"/>
              <w:szCs w:val="24"/>
            </w:rPr>
          </w:pPr>
          <w:r w:rsidRPr="00BD007A">
            <w:rPr>
              <w:rFonts w:ascii="Arial" w:hAnsi="Arial" w:cs="Arial"/>
              <w:b/>
              <w:bCs/>
              <w:sz w:val="24"/>
              <w:szCs w:val="24"/>
            </w:rPr>
            <w:t>Faculté des sciences juridiques, politiques et sociales à Tunis</w:t>
          </w:r>
        </w:p>
      </w:tc>
      <w:tc>
        <w:tcPr>
          <w:tcW w:w="2405" w:type="dxa"/>
          <w:vAlign w:val="center"/>
        </w:tcPr>
        <w:p w:rsidR="007C489D" w:rsidRPr="00C960B7" w:rsidRDefault="000304BD" w:rsidP="007C489D">
          <w:pPr>
            <w:spacing w:before="0" w:after="0" w:line="240" w:lineRule="auto"/>
            <w:rPr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36195</wp:posOffset>
                </wp:positionH>
                <wp:positionV relativeFrom="paragraph">
                  <wp:posOffset>179705</wp:posOffset>
                </wp:positionV>
                <wp:extent cx="837565" cy="616585"/>
                <wp:effectExtent l="0" t="0" r="635" b="0"/>
                <wp:wrapSquare wrapText="bothSides"/>
                <wp:docPr id="2" name="Image 2" descr="logo fsjp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fsjps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6165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982980</wp:posOffset>
                </wp:positionH>
                <wp:positionV relativeFrom="paragraph">
                  <wp:posOffset>93980</wp:posOffset>
                </wp:positionV>
                <wp:extent cx="464185" cy="705485"/>
                <wp:effectExtent l="0" t="0" r="0" b="0"/>
                <wp:wrapNone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344" r="3343" b="21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185" cy="705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4" w:type="dxa"/>
          <w:vAlign w:val="center"/>
        </w:tcPr>
        <w:p w:rsidR="007C489D" w:rsidRPr="001812A0" w:rsidRDefault="001A4811" w:rsidP="007C489D">
          <w:pPr>
            <w:pStyle w:val="Titre3"/>
            <w:bidi/>
            <w:spacing w:before="0"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  <w:rtl/>
            </w:rPr>
          </w:pPr>
          <w:proofErr w:type="gramStart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الجمهــوري</w:t>
          </w:r>
          <w:r w:rsidR="004C2BA9"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  <w:proofErr w:type="gramEnd"/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 xml:space="preserve"> الت</w:t>
          </w:r>
          <w:r w:rsidR="004C2BA9"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ونســي</w:t>
          </w:r>
          <w:r w:rsidR="004C2BA9">
            <w:rPr>
              <w:rFonts w:ascii="Times New Roman" w:hAnsi="Times New Roman" w:cs="Times New Roman" w:hint="cs"/>
              <w:sz w:val="24"/>
              <w:szCs w:val="24"/>
              <w:rtl/>
            </w:rPr>
            <w:t>ّ</w:t>
          </w:r>
          <w:r w:rsidRPr="001812A0">
            <w:rPr>
              <w:rFonts w:ascii="Times New Roman" w:hAnsi="Times New Roman" w:cs="Times New Roman"/>
              <w:sz w:val="24"/>
              <w:szCs w:val="24"/>
              <w:rtl/>
            </w:rPr>
            <w:t>ة</w:t>
          </w:r>
        </w:p>
        <w:p w:rsidR="007C489D" w:rsidRPr="00A25354" w:rsidRDefault="001A4811" w:rsidP="007C489D">
          <w:pPr>
            <w:pStyle w:val="Titre1"/>
            <w:bidi/>
            <w:spacing w:before="0"/>
            <w:jc w:val="center"/>
            <w:rPr>
              <w:rFonts w:ascii="Times New Roman" w:hAnsi="Times New Roman" w:cs="Times New Roman"/>
              <w:b/>
              <w:bCs/>
              <w:color w:val="000000"/>
              <w:sz w:val="24"/>
              <w:szCs w:val="24"/>
            </w:rPr>
          </w:pPr>
          <w:proofErr w:type="gramStart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وزارة</w:t>
          </w:r>
          <w:proofErr w:type="gramEnd"/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 xml:space="preserve"> الت</w:t>
          </w:r>
          <w:r w:rsidR="004C2BA9">
            <w:rPr>
              <w:rFonts w:ascii="Times New Roman" w:hAnsi="Times New Roman" w:cs="Times New Roman" w:hint="cs"/>
              <w:color w:val="000000"/>
              <w:sz w:val="24"/>
              <w:szCs w:val="24"/>
              <w:rtl/>
            </w:rPr>
            <w:t>ّ</w:t>
          </w: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</w:rPr>
            <w:t>عليم العالي والبحث العلمي</w:t>
          </w:r>
        </w:p>
        <w:p w:rsidR="007C489D" w:rsidRPr="001812A0" w:rsidRDefault="001A4811" w:rsidP="002166B7">
          <w:pPr>
            <w:pStyle w:val="Titre1"/>
            <w:bidi/>
            <w:spacing w:before="0"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  <w:rtl/>
              <w:lang w:bidi="ar-TN"/>
            </w:rPr>
          </w:pPr>
          <w:r w:rsidRPr="00A25354">
            <w:rPr>
              <w:rFonts w:ascii="Times New Roman" w:hAnsi="Times New Roman" w:cs="Times New Roman"/>
              <w:color w:val="000000"/>
              <w:sz w:val="24"/>
              <w:szCs w:val="24"/>
              <w:rtl/>
              <w:lang w:bidi="ar-TN"/>
            </w:rPr>
            <w:t>جامعـة قـرطاج</w:t>
          </w:r>
        </w:p>
        <w:p w:rsidR="007C489D" w:rsidRPr="00BD007A" w:rsidRDefault="001A4811" w:rsidP="007C489D">
          <w:pPr>
            <w:bidi/>
            <w:spacing w:before="0" w:after="0" w:line="240" w:lineRule="auto"/>
            <w:jc w:val="center"/>
            <w:rPr>
              <w:sz w:val="26"/>
              <w:szCs w:val="26"/>
            </w:rPr>
          </w:pPr>
          <w:proofErr w:type="gramStart"/>
          <w:r w:rsidRPr="00BD007A">
            <w:rPr>
              <w:b/>
              <w:bCs/>
              <w:sz w:val="26"/>
              <w:szCs w:val="26"/>
              <w:rtl/>
              <w:lang w:bidi="ar-TN"/>
            </w:rPr>
            <w:t>كلّي</w:t>
          </w:r>
          <w:r w:rsidR="004C2BA9"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</w:t>
          </w:r>
          <w:proofErr w:type="gramEnd"/>
          <w:r w:rsidRPr="00BD007A">
            <w:rPr>
              <w:b/>
              <w:bCs/>
              <w:sz w:val="26"/>
              <w:szCs w:val="26"/>
              <w:rtl/>
              <w:lang w:bidi="ar-TN"/>
            </w:rPr>
            <w:t xml:space="preserve"> العلوم القانوني</w:t>
          </w:r>
          <w:r w:rsidR="004C2BA9"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والسّياسي</w:t>
          </w:r>
          <w:r w:rsidR="004C2BA9"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والاجتماعي</w:t>
          </w:r>
          <w:r w:rsidR="004C2BA9">
            <w:rPr>
              <w:rFonts w:hint="cs"/>
              <w:b/>
              <w:bCs/>
              <w:sz w:val="26"/>
              <w:szCs w:val="26"/>
              <w:rtl/>
              <w:lang w:bidi="ar-TN"/>
            </w:rPr>
            <w:t>ّ</w:t>
          </w:r>
          <w:r w:rsidRPr="00BD007A">
            <w:rPr>
              <w:b/>
              <w:bCs/>
              <w:sz w:val="26"/>
              <w:szCs w:val="26"/>
              <w:rtl/>
              <w:lang w:bidi="ar-TN"/>
            </w:rPr>
            <w:t>ة بتونس</w:t>
          </w:r>
        </w:p>
      </w:tc>
    </w:tr>
  </w:tbl>
  <w:p w:rsidR="007C489D" w:rsidRPr="00C332ED" w:rsidRDefault="00715930" w:rsidP="007C489D">
    <w:pPr>
      <w:pStyle w:val="En-tte"/>
      <w:jc w:val="center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AutoShape 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04BD"/>
    <w:rsid w:val="000304BD"/>
    <w:rsid w:val="00060697"/>
    <w:rsid w:val="001035E0"/>
    <w:rsid w:val="001A4811"/>
    <w:rsid w:val="001F2A6C"/>
    <w:rsid w:val="002166B7"/>
    <w:rsid w:val="002F2473"/>
    <w:rsid w:val="0031112F"/>
    <w:rsid w:val="004642D8"/>
    <w:rsid w:val="004B5A12"/>
    <w:rsid w:val="004B6C8D"/>
    <w:rsid w:val="004C2BA9"/>
    <w:rsid w:val="006172EF"/>
    <w:rsid w:val="00662179"/>
    <w:rsid w:val="00715930"/>
    <w:rsid w:val="00743369"/>
    <w:rsid w:val="00915A42"/>
    <w:rsid w:val="009729F1"/>
    <w:rsid w:val="00AB5DEB"/>
    <w:rsid w:val="00C141B4"/>
    <w:rsid w:val="00C51985"/>
    <w:rsid w:val="00D470FA"/>
    <w:rsid w:val="00D964AF"/>
    <w:rsid w:val="00E31114"/>
    <w:rsid w:val="00E6232B"/>
    <w:rsid w:val="00EE0E08"/>
    <w:rsid w:val="00F67C25"/>
    <w:rsid w:val="00FF14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4BD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0304BD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304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0304BD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304BD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0304BD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0304BD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0304BD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0304BD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0304BD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0304BD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0304BD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0304B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semiHidden/>
    <w:rsid w:val="000304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4BD"/>
    <w:pPr>
      <w:spacing w:before="100" w:after="100" w:line="260" w:lineRule="exact"/>
      <w:jc w:val="both"/>
    </w:pPr>
    <w:rPr>
      <w:rFonts w:ascii="Times New Roman" w:eastAsia="Times New Roman" w:hAnsi="Times New Roman" w:cs="Times New Roman"/>
      <w:lang w:eastAsia="fr-FR"/>
    </w:rPr>
  </w:style>
  <w:style w:type="paragraph" w:styleId="Titre1">
    <w:name w:val="heading 1"/>
    <w:basedOn w:val="Titre2"/>
    <w:next w:val="Normal"/>
    <w:link w:val="Titre1Car"/>
    <w:qFormat/>
    <w:rsid w:val="000304BD"/>
    <w:pPr>
      <w:spacing w:before="480"/>
      <w:outlineLvl w:val="0"/>
    </w:pPr>
    <w:rPr>
      <w:b w:val="0"/>
      <w:bCs w:val="0"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304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0304BD"/>
    <w:pPr>
      <w:keepNext/>
      <w:spacing w:before="360"/>
      <w:outlineLvl w:val="2"/>
    </w:pPr>
    <w:rPr>
      <w:rFonts w:ascii="Arial" w:hAnsi="Arial" w:cs="Arial"/>
      <w:b/>
      <w:bCs/>
      <w:cap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304BD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0304BD"/>
    <w:rPr>
      <w:rFonts w:ascii="Arial" w:eastAsia="Times New Roman" w:hAnsi="Arial" w:cs="Arial"/>
      <w:b/>
      <w:bCs/>
      <w:caps/>
      <w:lang w:eastAsia="fr-FR"/>
    </w:rPr>
  </w:style>
  <w:style w:type="paragraph" w:styleId="En-tte">
    <w:name w:val="header"/>
    <w:basedOn w:val="Normal"/>
    <w:link w:val="En-tteCar"/>
    <w:semiHidden/>
    <w:rsid w:val="000304BD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semiHidden/>
    <w:rsid w:val="000304BD"/>
    <w:rPr>
      <w:rFonts w:ascii="Times New Roman" w:eastAsia="Times New Roman" w:hAnsi="Times New Roman" w:cs="Times New Roman"/>
      <w:lang w:eastAsia="fr-FR"/>
    </w:rPr>
  </w:style>
  <w:style w:type="paragraph" w:styleId="Pieddepage">
    <w:name w:val="footer"/>
    <w:basedOn w:val="Normal"/>
    <w:link w:val="PieddepageCar"/>
    <w:semiHidden/>
    <w:rsid w:val="000304BD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semiHidden/>
    <w:rsid w:val="000304BD"/>
    <w:rPr>
      <w:rFonts w:ascii="Times New Roman" w:eastAsia="Times New Roman" w:hAnsi="Times New Roman" w:cs="Times New Roman"/>
      <w:lang w:eastAsia="fr-FR"/>
    </w:rPr>
  </w:style>
  <w:style w:type="paragraph" w:styleId="Sansinterligne">
    <w:name w:val="No Spacing"/>
    <w:link w:val="SansinterligneCar"/>
    <w:uiPriority w:val="1"/>
    <w:qFormat/>
    <w:rsid w:val="000304BD"/>
    <w:pPr>
      <w:spacing w:after="0" w:line="240" w:lineRule="auto"/>
    </w:pPr>
    <w:rPr>
      <w:rFonts w:ascii="Calibri" w:eastAsia="Times New Roman" w:hAnsi="Calibri" w:cs="Arial"/>
    </w:rPr>
  </w:style>
  <w:style w:type="character" w:customStyle="1" w:styleId="SansinterligneCar">
    <w:name w:val="Sans interligne Car"/>
    <w:link w:val="Sansinterligne"/>
    <w:uiPriority w:val="1"/>
    <w:rsid w:val="000304BD"/>
    <w:rPr>
      <w:rFonts w:ascii="Calibri" w:eastAsia="Times New Roman" w:hAnsi="Calibri" w:cs="Arial"/>
    </w:rPr>
  </w:style>
  <w:style w:type="table" w:styleId="Grilledutableau">
    <w:name w:val="Table Grid"/>
    <w:basedOn w:val="TableauNormal"/>
    <w:rsid w:val="000304B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2Car">
    <w:name w:val="Titre 2 Car"/>
    <w:basedOn w:val="Policepardfaut"/>
    <w:link w:val="Titre2"/>
    <w:uiPriority w:val="9"/>
    <w:semiHidden/>
    <w:rsid w:val="000304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 ZARROUKI</dc:creator>
  <cp:lastModifiedBy>asus</cp:lastModifiedBy>
  <cp:revision>16</cp:revision>
  <dcterms:created xsi:type="dcterms:W3CDTF">2010-12-15T15:13:00Z</dcterms:created>
  <dcterms:modified xsi:type="dcterms:W3CDTF">2013-12-14T09:34:00Z</dcterms:modified>
</cp:coreProperties>
</file>